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7CF51" w14:textId="77777777" w:rsidR="00BF74EB" w:rsidRPr="005C691A" w:rsidRDefault="0024219F">
      <w:pPr>
        <w:rPr>
          <w:rFonts w:ascii="Arial" w:hAnsi="Arial" w:cs="Arial"/>
          <w:sz w:val="28"/>
          <w:szCs w:val="28"/>
          <w:u w:val="single"/>
        </w:rPr>
      </w:pPr>
      <w:r w:rsidRPr="005C691A">
        <w:rPr>
          <w:rFonts w:ascii="Arial" w:hAnsi="Arial" w:cs="Arial"/>
          <w:sz w:val="28"/>
          <w:szCs w:val="28"/>
          <w:u w:val="single"/>
        </w:rPr>
        <w:t>Toongabbie Sports – Social Golf Club</w:t>
      </w:r>
    </w:p>
    <w:p w14:paraId="5999482A" w14:textId="77777777" w:rsidR="0024219F" w:rsidRPr="0024219F" w:rsidRDefault="0024219F">
      <w:pPr>
        <w:rPr>
          <w:rFonts w:ascii="Arial" w:hAnsi="Arial" w:cs="Arial"/>
          <w:sz w:val="24"/>
          <w:szCs w:val="24"/>
        </w:rPr>
      </w:pPr>
    </w:p>
    <w:p w14:paraId="6872691E" w14:textId="128C0176" w:rsidR="0024219F" w:rsidRPr="005C691A" w:rsidRDefault="0024219F">
      <w:pPr>
        <w:rPr>
          <w:rFonts w:ascii="Arial" w:hAnsi="Arial" w:cs="Arial"/>
          <w:sz w:val="28"/>
          <w:szCs w:val="28"/>
        </w:rPr>
      </w:pPr>
      <w:r w:rsidRPr="005C691A">
        <w:rPr>
          <w:rFonts w:ascii="Arial" w:hAnsi="Arial" w:cs="Arial"/>
          <w:sz w:val="28"/>
          <w:szCs w:val="28"/>
        </w:rPr>
        <w:t>Office Holders -20</w:t>
      </w:r>
      <w:r w:rsidR="00402C2A">
        <w:rPr>
          <w:rFonts w:ascii="Arial" w:hAnsi="Arial" w:cs="Arial"/>
          <w:sz w:val="28"/>
          <w:szCs w:val="28"/>
        </w:rPr>
        <w:t>2</w:t>
      </w:r>
      <w:r w:rsidR="00847528">
        <w:rPr>
          <w:rFonts w:ascii="Arial" w:hAnsi="Arial" w:cs="Arial"/>
          <w:sz w:val="28"/>
          <w:szCs w:val="28"/>
        </w:rPr>
        <w:t>1</w:t>
      </w:r>
    </w:p>
    <w:p w14:paraId="08379964" w14:textId="77777777" w:rsidR="0024219F" w:rsidRPr="0024219F" w:rsidRDefault="0024219F">
      <w:pPr>
        <w:rPr>
          <w:rFonts w:ascii="Arial" w:hAnsi="Arial" w:cs="Arial"/>
          <w:sz w:val="24"/>
          <w:szCs w:val="24"/>
        </w:rPr>
      </w:pPr>
    </w:p>
    <w:p w14:paraId="58043D9C" w14:textId="27E0CB51" w:rsidR="0024219F" w:rsidRPr="0024219F" w:rsidRDefault="0024219F">
      <w:pPr>
        <w:rPr>
          <w:rFonts w:ascii="Arial" w:hAnsi="Arial" w:cs="Arial"/>
          <w:sz w:val="24"/>
          <w:szCs w:val="24"/>
        </w:rPr>
      </w:pPr>
      <w:r w:rsidRPr="0024219F">
        <w:rPr>
          <w:rFonts w:ascii="Arial" w:hAnsi="Arial" w:cs="Arial"/>
          <w:sz w:val="24"/>
          <w:szCs w:val="24"/>
        </w:rPr>
        <w:t xml:space="preserve">President :         </w:t>
      </w:r>
      <w:r w:rsidR="00402C2A">
        <w:rPr>
          <w:rFonts w:ascii="Arial" w:hAnsi="Arial" w:cs="Arial"/>
          <w:sz w:val="24"/>
          <w:szCs w:val="24"/>
        </w:rPr>
        <w:t>John Brown</w:t>
      </w:r>
      <w:r w:rsidR="00961922">
        <w:rPr>
          <w:rFonts w:ascii="Arial" w:hAnsi="Arial" w:cs="Arial"/>
          <w:sz w:val="24"/>
          <w:szCs w:val="24"/>
        </w:rPr>
        <w:tab/>
      </w:r>
      <w:r w:rsidRPr="0024219F">
        <w:rPr>
          <w:rFonts w:ascii="Arial" w:hAnsi="Arial" w:cs="Arial"/>
          <w:sz w:val="24"/>
          <w:szCs w:val="24"/>
        </w:rPr>
        <w:t xml:space="preserve">           </w:t>
      </w:r>
      <w:r w:rsidRPr="0024219F">
        <w:rPr>
          <w:rFonts w:ascii="Arial" w:hAnsi="Arial" w:cs="Arial"/>
          <w:sz w:val="24"/>
          <w:szCs w:val="24"/>
        </w:rPr>
        <w:tab/>
        <w:t xml:space="preserve">Treasurer : </w:t>
      </w:r>
      <w:r w:rsidR="00EF0F33">
        <w:rPr>
          <w:rFonts w:ascii="Arial" w:hAnsi="Arial" w:cs="Arial"/>
          <w:sz w:val="24"/>
          <w:szCs w:val="24"/>
        </w:rPr>
        <w:t xml:space="preserve"> </w:t>
      </w:r>
      <w:r w:rsidR="00402C2A">
        <w:rPr>
          <w:rFonts w:ascii="Arial" w:hAnsi="Arial" w:cs="Arial"/>
          <w:sz w:val="24"/>
          <w:szCs w:val="24"/>
        </w:rPr>
        <w:t>David Turner</w:t>
      </w:r>
    </w:p>
    <w:p w14:paraId="35BC70ED" w14:textId="3BF09097" w:rsidR="0024219F" w:rsidRPr="0024219F" w:rsidRDefault="0024219F">
      <w:pPr>
        <w:rPr>
          <w:rFonts w:ascii="Arial" w:hAnsi="Arial" w:cs="Arial"/>
          <w:sz w:val="24"/>
          <w:szCs w:val="24"/>
        </w:rPr>
      </w:pPr>
      <w:r w:rsidRPr="0024219F">
        <w:rPr>
          <w:rFonts w:ascii="Arial" w:hAnsi="Arial" w:cs="Arial"/>
          <w:sz w:val="24"/>
          <w:szCs w:val="24"/>
        </w:rPr>
        <w:t>Secretary :         D</w:t>
      </w:r>
      <w:r w:rsidR="00961922">
        <w:rPr>
          <w:rFonts w:ascii="Arial" w:hAnsi="Arial" w:cs="Arial"/>
          <w:sz w:val="24"/>
          <w:szCs w:val="24"/>
        </w:rPr>
        <w:t>avid</w:t>
      </w:r>
      <w:r w:rsidRPr="0024219F">
        <w:rPr>
          <w:rFonts w:ascii="Arial" w:hAnsi="Arial" w:cs="Arial"/>
          <w:sz w:val="24"/>
          <w:szCs w:val="24"/>
        </w:rPr>
        <w:t xml:space="preserve"> Hartigan</w:t>
      </w:r>
      <w:r w:rsidRPr="0024219F">
        <w:rPr>
          <w:rFonts w:ascii="Arial" w:hAnsi="Arial" w:cs="Arial"/>
          <w:sz w:val="24"/>
          <w:szCs w:val="24"/>
        </w:rPr>
        <w:tab/>
      </w:r>
      <w:r w:rsidRPr="0024219F">
        <w:rPr>
          <w:rFonts w:ascii="Arial" w:hAnsi="Arial" w:cs="Arial"/>
          <w:sz w:val="24"/>
          <w:szCs w:val="24"/>
        </w:rPr>
        <w:tab/>
      </w:r>
      <w:r w:rsidRPr="0024219F">
        <w:rPr>
          <w:rFonts w:ascii="Arial" w:hAnsi="Arial" w:cs="Arial"/>
          <w:sz w:val="24"/>
          <w:szCs w:val="24"/>
        </w:rPr>
        <w:tab/>
        <w:t xml:space="preserve">Starter :       </w:t>
      </w:r>
      <w:r w:rsidR="00961922">
        <w:rPr>
          <w:rFonts w:ascii="Arial" w:hAnsi="Arial" w:cs="Arial"/>
          <w:sz w:val="24"/>
          <w:szCs w:val="24"/>
        </w:rPr>
        <w:t>John</w:t>
      </w:r>
      <w:r w:rsidRPr="0024219F">
        <w:rPr>
          <w:rFonts w:ascii="Arial" w:hAnsi="Arial" w:cs="Arial"/>
          <w:sz w:val="24"/>
          <w:szCs w:val="24"/>
        </w:rPr>
        <w:t xml:space="preserve"> Osborne</w:t>
      </w:r>
    </w:p>
    <w:p w14:paraId="1944F31D" w14:textId="2D56CD3D" w:rsidR="0024219F" w:rsidRPr="0024219F" w:rsidRDefault="0024219F">
      <w:pPr>
        <w:rPr>
          <w:rFonts w:ascii="Arial" w:hAnsi="Arial" w:cs="Arial"/>
          <w:sz w:val="24"/>
          <w:szCs w:val="24"/>
        </w:rPr>
      </w:pPr>
      <w:r w:rsidRPr="0024219F">
        <w:rPr>
          <w:rFonts w:ascii="Arial" w:hAnsi="Arial" w:cs="Arial"/>
          <w:sz w:val="24"/>
          <w:szCs w:val="24"/>
        </w:rPr>
        <w:t xml:space="preserve">Handicapper:   </w:t>
      </w:r>
      <w:r w:rsidR="005C691A">
        <w:rPr>
          <w:rFonts w:ascii="Arial" w:hAnsi="Arial" w:cs="Arial"/>
          <w:sz w:val="24"/>
          <w:szCs w:val="24"/>
        </w:rPr>
        <w:t xml:space="preserve"> </w:t>
      </w:r>
      <w:r w:rsidRPr="0024219F">
        <w:rPr>
          <w:rFonts w:ascii="Arial" w:hAnsi="Arial" w:cs="Arial"/>
          <w:sz w:val="24"/>
          <w:szCs w:val="24"/>
        </w:rPr>
        <w:t xml:space="preserve"> D</w:t>
      </w:r>
      <w:r w:rsidR="00961922">
        <w:rPr>
          <w:rFonts w:ascii="Arial" w:hAnsi="Arial" w:cs="Arial"/>
          <w:sz w:val="24"/>
          <w:szCs w:val="24"/>
        </w:rPr>
        <w:t>avid</w:t>
      </w:r>
      <w:r w:rsidRPr="0024219F">
        <w:rPr>
          <w:rFonts w:ascii="Arial" w:hAnsi="Arial" w:cs="Arial"/>
          <w:sz w:val="24"/>
          <w:szCs w:val="24"/>
        </w:rPr>
        <w:t xml:space="preserve"> Turner</w:t>
      </w:r>
    </w:p>
    <w:p w14:paraId="052F7029" w14:textId="77777777" w:rsidR="0024219F" w:rsidRPr="0024219F" w:rsidRDefault="0024219F">
      <w:pPr>
        <w:rPr>
          <w:rFonts w:ascii="Arial" w:hAnsi="Arial" w:cs="Arial"/>
          <w:sz w:val="24"/>
          <w:szCs w:val="24"/>
        </w:rPr>
      </w:pPr>
    </w:p>
    <w:p w14:paraId="07EE9975" w14:textId="3CEF30C2" w:rsidR="0024219F" w:rsidRPr="0024219F" w:rsidRDefault="0024219F">
      <w:pPr>
        <w:rPr>
          <w:rFonts w:ascii="Arial" w:hAnsi="Arial" w:cs="Arial"/>
          <w:sz w:val="24"/>
          <w:szCs w:val="24"/>
        </w:rPr>
      </w:pPr>
      <w:r w:rsidRPr="0024219F">
        <w:rPr>
          <w:rFonts w:ascii="Arial" w:hAnsi="Arial" w:cs="Arial"/>
          <w:sz w:val="24"/>
          <w:szCs w:val="24"/>
        </w:rPr>
        <w:t xml:space="preserve">Committee :     </w:t>
      </w:r>
      <w:r w:rsidR="00961922">
        <w:rPr>
          <w:rFonts w:ascii="Arial" w:hAnsi="Arial" w:cs="Arial"/>
          <w:sz w:val="24"/>
          <w:szCs w:val="24"/>
        </w:rPr>
        <w:t>Kevin Farr</w:t>
      </w:r>
      <w:r w:rsidRPr="0024219F">
        <w:rPr>
          <w:rFonts w:ascii="Arial" w:hAnsi="Arial" w:cs="Arial"/>
          <w:sz w:val="24"/>
          <w:szCs w:val="24"/>
        </w:rPr>
        <w:t xml:space="preserve">         S</w:t>
      </w:r>
      <w:r w:rsidR="00961922">
        <w:rPr>
          <w:rFonts w:ascii="Arial" w:hAnsi="Arial" w:cs="Arial"/>
          <w:sz w:val="24"/>
          <w:szCs w:val="24"/>
        </w:rPr>
        <w:t>teve</w:t>
      </w:r>
      <w:r w:rsidRPr="0024219F">
        <w:rPr>
          <w:rFonts w:ascii="Arial" w:hAnsi="Arial" w:cs="Arial"/>
          <w:sz w:val="24"/>
          <w:szCs w:val="24"/>
        </w:rPr>
        <w:t xml:space="preserve"> King  </w:t>
      </w:r>
      <w:r w:rsidR="00EF0F33">
        <w:rPr>
          <w:rFonts w:ascii="Arial" w:hAnsi="Arial" w:cs="Arial"/>
          <w:sz w:val="24"/>
          <w:szCs w:val="24"/>
        </w:rPr>
        <w:t xml:space="preserve">      Charlie Zammit</w:t>
      </w:r>
    </w:p>
    <w:p w14:paraId="6781D8B2" w14:textId="77777777" w:rsidR="0024219F" w:rsidRPr="0024219F" w:rsidRDefault="0024219F">
      <w:pPr>
        <w:rPr>
          <w:rFonts w:ascii="Arial" w:hAnsi="Arial" w:cs="Arial"/>
          <w:sz w:val="24"/>
          <w:szCs w:val="24"/>
        </w:rPr>
      </w:pPr>
    </w:p>
    <w:p w14:paraId="7B631188" w14:textId="1A509315" w:rsidR="005C691A" w:rsidRDefault="0024219F">
      <w:pPr>
        <w:rPr>
          <w:rFonts w:ascii="Arial" w:hAnsi="Arial" w:cs="Arial"/>
          <w:sz w:val="24"/>
          <w:szCs w:val="24"/>
        </w:rPr>
      </w:pPr>
      <w:r w:rsidRPr="0024219F">
        <w:rPr>
          <w:rFonts w:ascii="Arial" w:hAnsi="Arial" w:cs="Arial"/>
          <w:sz w:val="24"/>
          <w:szCs w:val="24"/>
        </w:rPr>
        <w:t xml:space="preserve">**  Eligibility for Club Championships  </w:t>
      </w:r>
      <w:r w:rsidR="00EF0F33">
        <w:rPr>
          <w:rFonts w:ascii="Arial" w:hAnsi="Arial" w:cs="Arial"/>
          <w:sz w:val="24"/>
          <w:szCs w:val="24"/>
        </w:rPr>
        <w:t>**</w:t>
      </w:r>
    </w:p>
    <w:p w14:paraId="22A48BB0" w14:textId="77777777" w:rsidR="005C691A" w:rsidRDefault="0024219F">
      <w:pPr>
        <w:rPr>
          <w:rFonts w:ascii="Arial" w:hAnsi="Arial" w:cs="Arial"/>
          <w:sz w:val="24"/>
          <w:szCs w:val="24"/>
        </w:rPr>
      </w:pPr>
      <w:r w:rsidRPr="0024219F">
        <w:rPr>
          <w:rFonts w:ascii="Arial" w:hAnsi="Arial" w:cs="Arial"/>
          <w:sz w:val="24"/>
          <w:szCs w:val="24"/>
        </w:rPr>
        <w:t xml:space="preserve"> </w:t>
      </w:r>
    </w:p>
    <w:p w14:paraId="1D8FAD64" w14:textId="77777777" w:rsidR="0024219F" w:rsidRPr="0024219F" w:rsidRDefault="005C69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must play a minimum</w:t>
      </w:r>
      <w:r w:rsidR="0024219F" w:rsidRPr="0024219F">
        <w:rPr>
          <w:rFonts w:ascii="Arial" w:hAnsi="Arial" w:cs="Arial"/>
          <w:sz w:val="24"/>
          <w:szCs w:val="24"/>
        </w:rPr>
        <w:t xml:space="preserve"> of 7 games during the year  ( this number</w:t>
      </w:r>
      <w:r>
        <w:rPr>
          <w:rFonts w:ascii="Arial" w:hAnsi="Arial" w:cs="Arial"/>
          <w:sz w:val="24"/>
          <w:szCs w:val="24"/>
        </w:rPr>
        <w:t xml:space="preserve"> may include</w:t>
      </w:r>
      <w:r w:rsidR="0024219F" w:rsidRPr="0024219F">
        <w:rPr>
          <w:rFonts w:ascii="Arial" w:hAnsi="Arial" w:cs="Arial"/>
          <w:sz w:val="24"/>
          <w:szCs w:val="24"/>
        </w:rPr>
        <w:t xml:space="preserve"> the 4 Club Championship games  ) to be awarded the Club Championship.</w:t>
      </w:r>
    </w:p>
    <w:p w14:paraId="2BFB8FA0" w14:textId="77777777" w:rsidR="0024219F" w:rsidRDefault="0024219F"/>
    <w:p w14:paraId="6CC1ACBD" w14:textId="77777777" w:rsidR="0024219F" w:rsidRDefault="0024219F"/>
    <w:sectPr w:rsidR="002421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9F"/>
    <w:rsid w:val="0024219F"/>
    <w:rsid w:val="00402C2A"/>
    <w:rsid w:val="00491BB0"/>
    <w:rsid w:val="005C691A"/>
    <w:rsid w:val="00847528"/>
    <w:rsid w:val="00961922"/>
    <w:rsid w:val="00BF74EB"/>
    <w:rsid w:val="00EF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25A13"/>
  <w15:chartTrackingRefBased/>
  <w15:docId w15:val="{70B5B22C-798E-409E-8C13-76A66265A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69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9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Turner</dc:creator>
  <cp:keywords/>
  <dc:description/>
  <cp:lastModifiedBy>Judy Turner</cp:lastModifiedBy>
  <cp:revision>2</cp:revision>
  <cp:lastPrinted>2019-02-13T20:34:00Z</cp:lastPrinted>
  <dcterms:created xsi:type="dcterms:W3CDTF">2021-02-04T20:40:00Z</dcterms:created>
  <dcterms:modified xsi:type="dcterms:W3CDTF">2021-02-04T20:40:00Z</dcterms:modified>
</cp:coreProperties>
</file>